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F256C" w:rsidRPr="0068177F" w:rsidRDefault="00D101ED" w:rsidP="0007671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0767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0767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C33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0C33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F256C" w:rsidRPr="0068177F" w:rsidRDefault="00600C9E" w:rsidP="00A057A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produktu leczniczego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057A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Besponsa</w:t>
            </w:r>
            <w:proofErr w:type="spellEnd"/>
            <w:r w:rsidRPr="00BA4F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A057A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inotuzumab</w:t>
            </w:r>
            <w:proofErr w:type="spellEnd"/>
            <w:r w:rsidR="00A057A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057A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ozogamycyny</w:t>
            </w:r>
            <w:proofErr w:type="spellEnd"/>
            <w:r w:rsidRPr="00BA4F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)</w:t>
            </w:r>
            <w:r w:rsidRPr="00D940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057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ramach programu lekowego </w:t>
            </w:r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,,Leczenie </w:t>
            </w:r>
            <w:proofErr w:type="spellStart"/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inotuzumabem</w:t>
            </w:r>
            <w:proofErr w:type="spellEnd"/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ozogamycyny</w:t>
            </w:r>
            <w:proofErr w:type="spellEnd"/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dorosłych chorych z nawrotową lub oporną na</w:t>
            </w:r>
            <w:bookmarkStart w:id="1" w:name="_GoBack"/>
            <w:bookmarkEnd w:id="1"/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leczenie ostrą białaczką </w:t>
            </w:r>
            <w:proofErr w:type="spellStart"/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limfoblastyczną</w:t>
            </w:r>
            <w:proofErr w:type="spellEnd"/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wywodzącą się z komórek </w:t>
            </w:r>
            <w:proofErr w:type="spellStart"/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prekursorowych</w:t>
            </w:r>
            <w:proofErr w:type="spellEnd"/>
            <w:r w:rsidR="005E66B3" w:rsidRPr="005E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limfocytów B, z ekspresją antygenu CD22, z lub bez chromosomu Filadelfia (ICD-10 C91.0)’’</w:t>
            </w:r>
          </w:p>
        </w:tc>
      </w:tr>
    </w:tbl>
    <w:p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bookmarkEnd w:id="0"/>
    <w:p w:rsidR="00642F5F" w:rsidRPr="00F53CEA" w:rsidRDefault="00642F5F" w:rsidP="00642F5F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8914FE">
        <w:rPr>
          <w:rFonts w:ascii="Arial" w:eastAsia="Times New Roman" w:hAnsi="Arial" w:cs="Arial"/>
          <w:i/>
          <w:sz w:val="20"/>
          <w:szCs w:val="20"/>
          <w:lang w:eastAsia="ar-SA"/>
        </w:rPr>
        <w:t>Prze</w:t>
      </w:r>
      <w:r w:rsidR="00712411">
        <w:rPr>
          <w:rFonts w:ascii="Arial" w:eastAsia="Times New Roman" w:hAnsi="Arial" w:cs="Arial"/>
          <w:i/>
          <w:sz w:val="20"/>
          <w:szCs w:val="20"/>
          <w:lang w:eastAsia="ar-SA"/>
        </w:rPr>
        <w:t>s</w:t>
      </w:r>
      <w:r w:rsidR="008914FE">
        <w:rPr>
          <w:rFonts w:ascii="Arial" w:eastAsia="Times New Roman" w:hAnsi="Arial" w:cs="Arial"/>
          <w:i/>
          <w:sz w:val="20"/>
          <w:szCs w:val="20"/>
          <w:lang w:eastAsia="ar-SA"/>
        </w:rPr>
        <w:t>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br/>
        <w:t>0</w:t>
      </w:r>
      <w:r w:rsidR="00712411"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712411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642F5F" w:rsidRPr="00F53CEA" w:rsidRDefault="00642F5F" w:rsidP="00642F5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642F5F" w:rsidRPr="00F53CEA" w:rsidRDefault="00642F5F" w:rsidP="00642F5F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642F5F" w:rsidRPr="00F53CEA" w:rsidRDefault="00642F5F" w:rsidP="00642F5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642F5F" w:rsidRPr="00F53CEA" w:rsidRDefault="00642F5F" w:rsidP="00642F5F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42F5F" w:rsidRPr="00F53CEA" w:rsidRDefault="00642F5F" w:rsidP="00642F5F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:rsidR="00642F5F" w:rsidRPr="00F53CEA" w:rsidRDefault="00642F5F" w:rsidP="00642F5F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42F5F" w:rsidRPr="00F53CEA" w:rsidRDefault="00642F5F" w:rsidP="00642F5F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:rsidR="00642F5F" w:rsidRPr="00F53CEA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:rsidR="00642F5F" w:rsidRPr="00F53CEA" w:rsidRDefault="00642F5F" w:rsidP="00642F5F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5950" w:type="dxa"/>
        <w:tblLook w:val="04A0" w:firstRow="1" w:lastRow="0" w:firstColumn="1" w:lastColumn="0" w:noHBand="0" w:noVBand="1"/>
      </w:tblPr>
      <w:tblGrid>
        <w:gridCol w:w="222"/>
        <w:gridCol w:w="456"/>
        <w:gridCol w:w="15272"/>
      </w:tblGrid>
      <w:tr w:rsidR="00642F5F" w:rsidRPr="00F53CEA" w:rsidTr="00642F5F">
        <w:trPr>
          <w:trHeight w:hRule="exact" w:val="815"/>
        </w:trPr>
        <w:tc>
          <w:tcPr>
            <w:tcW w:w="22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5272" w:type="dxa"/>
          </w:tcPr>
          <w:p w:rsidR="00642F5F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2F5F" w:rsidRPr="00F53CEA" w:rsidTr="00642F5F">
        <w:trPr>
          <w:trHeight w:hRule="exact" w:val="613"/>
        </w:trPr>
        <w:tc>
          <w:tcPr>
            <w:tcW w:w="22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1.9pt;height:12.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527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2F5F" w:rsidRPr="00F53CEA" w:rsidTr="00642F5F">
        <w:trPr>
          <w:trHeight w:hRule="exact" w:val="895"/>
        </w:trPr>
        <w:tc>
          <w:tcPr>
            <w:tcW w:w="22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6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1.9pt;height:12.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5272" w:type="dxa"/>
          </w:tcPr>
          <w:p w:rsidR="00642F5F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:rsidR="00642F5F" w:rsidRPr="00F53CEA" w:rsidRDefault="00642F5F" w:rsidP="00642F5F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2F5F" w:rsidRPr="00F53CEA" w:rsidRDefault="00642F5F" w:rsidP="00642F5F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1.9pt;height:12.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1.9pt;height:12.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1.9pt;height:12.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1.9pt;height:12.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1.9pt;height:12.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:rsidR="00642F5F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1.9pt;height:12.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>
        <w:rPr>
          <w:rStyle w:val="txt-new"/>
          <w:rFonts w:ascii="Arial" w:hAnsi="Arial" w:cs="Arial"/>
          <w:sz w:val="20"/>
          <w:szCs w:val="20"/>
        </w:rPr>
        <w:t xml:space="preserve"> 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642F5F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3" type="#_x0000_t75" style="width:11.9pt;height:12.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642F5F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7F7BDC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:rsidR="00642F5F" w:rsidRPr="00F7777A" w:rsidRDefault="00642F5F" w:rsidP="00642F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42F5F" w:rsidRPr="00B55D29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2F5F" w:rsidRPr="00242283" w:rsidRDefault="00642F5F" w:rsidP="00642F5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42F5F" w:rsidRPr="00B55D29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Pr="00B5502B" w:rsidRDefault="00642F5F" w:rsidP="00642F5F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45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45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:rsidR="00642F5F" w:rsidRPr="00B5502B" w:rsidRDefault="00642F5F" w:rsidP="00642F5F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51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51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505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505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642F5F" w:rsidRPr="00B5502B" w:rsidTr="009B4F38">
        <w:trPr>
          <w:jc w:val="center"/>
        </w:trPr>
        <w:tc>
          <w:tcPr>
            <w:tcW w:w="726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511"/>
          <w:jc w:val="center"/>
        </w:trPr>
        <w:tc>
          <w:tcPr>
            <w:tcW w:w="726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511"/>
          <w:jc w:val="center"/>
        </w:trPr>
        <w:tc>
          <w:tcPr>
            <w:tcW w:w="726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470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470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/>
    <w:p w:rsidR="00515881" w:rsidRDefault="00515881" w:rsidP="00642F5F">
      <w:pPr>
        <w:suppressAutoHyphens/>
        <w:spacing w:before="60" w:after="0" w:line="240" w:lineRule="auto"/>
        <w:jc w:val="both"/>
      </w:pPr>
    </w:p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642F5F" w:rsidRPr="009C4B58" w:rsidRDefault="00642F5F" w:rsidP="00642F5F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</w:t>
      </w:r>
      <w:r>
        <w:rPr>
          <w:rFonts w:ascii="Arial" w:hAnsi="Arial" w:cs="Arial"/>
          <w:i/>
          <w:iCs/>
          <w:sz w:val="16"/>
          <w:szCs w:val="16"/>
        </w:rPr>
        <w:br/>
        <w:t>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642F5F" w:rsidRDefault="00642F5F" w:rsidP="00642F5F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(Dz.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642F5F" w:rsidRPr="00645BBD" w:rsidRDefault="00642F5F" w:rsidP="00642F5F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642F5F" w:rsidRPr="0037082E" w:rsidRDefault="00642F5F" w:rsidP="00642F5F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642F5F" w:rsidRDefault="00642F5F" w:rsidP="00642F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</w:t>
      </w:r>
      <w:r>
        <w:t> </w:t>
      </w:r>
      <w:r w:rsidRPr="00F76AE1">
        <w:t xml:space="preserve">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371D5F"/>
    <w:multiLevelType w:val="hybridMultilevel"/>
    <w:tmpl w:val="3A6E0EE0"/>
    <w:lvl w:ilvl="0" w:tplc="EA52F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076711"/>
    <w:rsid w:val="000B2236"/>
    <w:rsid w:val="000C33BC"/>
    <w:rsid w:val="002D1071"/>
    <w:rsid w:val="00322A6B"/>
    <w:rsid w:val="00431339"/>
    <w:rsid w:val="00515881"/>
    <w:rsid w:val="00525483"/>
    <w:rsid w:val="005568E4"/>
    <w:rsid w:val="005E66B3"/>
    <w:rsid w:val="00600C9E"/>
    <w:rsid w:val="00642F5F"/>
    <w:rsid w:val="0068177F"/>
    <w:rsid w:val="00712411"/>
    <w:rsid w:val="00807F23"/>
    <w:rsid w:val="008914FE"/>
    <w:rsid w:val="009506B6"/>
    <w:rsid w:val="00953DA2"/>
    <w:rsid w:val="00A057A8"/>
    <w:rsid w:val="00A82C21"/>
    <w:rsid w:val="00AF256C"/>
    <w:rsid w:val="00B328D4"/>
    <w:rsid w:val="00B55D29"/>
    <w:rsid w:val="00B94CDC"/>
    <w:rsid w:val="00BA4FDF"/>
    <w:rsid w:val="00C27548"/>
    <w:rsid w:val="00D101ED"/>
    <w:rsid w:val="00D45CFD"/>
    <w:rsid w:val="00D94098"/>
    <w:rsid w:val="00DB7166"/>
    <w:rsid w:val="00E84052"/>
    <w:rsid w:val="00E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E4F7BFE"/>
  <w15:docId w15:val="{D9D3B342-F20F-41D1-A788-BC4B6287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E94D88"/>
    <w:pPr>
      <w:ind w:left="720"/>
      <w:contextualSpacing/>
    </w:pPr>
  </w:style>
  <w:style w:type="paragraph" w:customStyle="1" w:styleId="NAG">
    <w:name w:val="NAG"/>
    <w:basedOn w:val="Nagwek"/>
    <w:link w:val="NAGZnak"/>
    <w:uiPriority w:val="99"/>
    <w:rsid w:val="00D94098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D94098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Jakub_ Borowy</dc:creator>
  <cp:lastModifiedBy>Eliza Lisowska</cp:lastModifiedBy>
  <cp:revision>14</cp:revision>
  <dcterms:created xsi:type="dcterms:W3CDTF">2018-10-04T11:35:00Z</dcterms:created>
  <dcterms:modified xsi:type="dcterms:W3CDTF">2019-07-22T11:51:00Z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